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99F" w:rsidRPr="00201E41" w:rsidRDefault="005D099F" w:rsidP="00201E41">
      <w:pPr>
        <w:ind w:left="708" w:right="1275" w:firstLine="284"/>
        <w:jc w:val="center"/>
        <w:rPr>
          <w:color w:val="FF0000"/>
          <w:sz w:val="24"/>
        </w:rPr>
      </w:pPr>
      <w:bookmarkStart w:id="0" w:name="_GoBack"/>
      <w:r w:rsidRPr="00201E41">
        <w:rPr>
          <w:color w:val="FF0000"/>
          <w:sz w:val="24"/>
        </w:rPr>
        <w:t xml:space="preserve">GABINETE DE COMUNICAÇÕES </w:t>
      </w:r>
      <w:r w:rsidR="00EF4249" w:rsidRPr="00201E41">
        <w:rPr>
          <w:color w:val="FF0000"/>
          <w:sz w:val="24"/>
        </w:rPr>
        <w:t>HUBBARD</w:t>
      </w:r>
    </w:p>
    <w:p w:rsidR="005D099F" w:rsidRPr="00201E41" w:rsidRDefault="005D099F" w:rsidP="005D099F">
      <w:pPr>
        <w:ind w:left="708" w:right="1275" w:firstLine="284"/>
        <w:jc w:val="center"/>
        <w:rPr>
          <w:color w:val="FF0000"/>
          <w:sz w:val="24"/>
        </w:rPr>
      </w:pPr>
      <w:r w:rsidRPr="00201E41">
        <w:rPr>
          <w:color w:val="FF0000"/>
          <w:sz w:val="24"/>
        </w:rPr>
        <w:t xml:space="preserve">Solar de St. Hill, Grinstead Oriental, Sussex,  </w:t>
      </w:r>
    </w:p>
    <w:p w:rsidR="002C7FF9" w:rsidRPr="00201E41" w:rsidRDefault="005D099F" w:rsidP="005D099F">
      <w:pPr>
        <w:ind w:left="708" w:right="1275" w:firstLine="284"/>
        <w:jc w:val="center"/>
        <w:rPr>
          <w:color w:val="FF0000"/>
          <w:sz w:val="24"/>
        </w:rPr>
      </w:pPr>
      <w:r w:rsidRPr="00201E41">
        <w:rPr>
          <w:color w:val="FF0000"/>
          <w:sz w:val="24"/>
        </w:rPr>
        <w:t xml:space="preserve"> </w:t>
      </w:r>
      <w:r w:rsidR="002C7FF9" w:rsidRPr="00201E41">
        <w:rPr>
          <w:color w:val="FF0000"/>
          <w:sz w:val="24"/>
        </w:rPr>
        <w:t>HCOB DE 9 DE JUNHO DE 1972</w:t>
      </w:r>
    </w:p>
    <w:p w:rsidR="002C7FF9" w:rsidRPr="00201E41" w:rsidRDefault="002C7FF9" w:rsidP="005D099F">
      <w:pPr>
        <w:ind w:left="708" w:right="1275" w:firstLine="284"/>
        <w:rPr>
          <w:color w:val="FF0000"/>
        </w:rPr>
      </w:pPr>
      <w:r w:rsidRPr="00201E41">
        <w:rPr>
          <w:color w:val="FF0000"/>
          <w:sz w:val="16"/>
        </w:rPr>
        <w:t>Remimeo</w:t>
      </w:r>
    </w:p>
    <w:p w:rsidR="002C7FF9" w:rsidRPr="00201E41" w:rsidRDefault="002C7FF9" w:rsidP="005D099F">
      <w:pPr>
        <w:spacing w:before="120"/>
        <w:ind w:left="708" w:right="1275" w:firstLine="284"/>
        <w:jc w:val="center"/>
        <w:rPr>
          <w:b/>
          <w:color w:val="FF0000"/>
          <w:sz w:val="24"/>
          <w:u w:val="single"/>
        </w:rPr>
      </w:pPr>
      <w:r w:rsidRPr="00201E41">
        <w:rPr>
          <w:b/>
          <w:color w:val="FF0000"/>
          <w:sz w:val="24"/>
        </w:rPr>
        <w:t xml:space="preserve">  </w:t>
      </w:r>
      <w:r w:rsidRPr="00201E41">
        <w:rPr>
          <w:b/>
          <w:i/>
          <w:color w:val="FF0000"/>
          <w:sz w:val="24"/>
        </w:rPr>
        <w:t>Clarificação de Palavras Série36</w:t>
      </w:r>
    </w:p>
    <w:p w:rsidR="002C7FF9" w:rsidRPr="00201E41" w:rsidRDefault="002C7FF9" w:rsidP="00201E41">
      <w:pPr>
        <w:pStyle w:val="Ttulo2"/>
        <w:rPr>
          <w:color w:val="FF0000"/>
        </w:rPr>
      </w:pPr>
      <w:r w:rsidRPr="00201E41">
        <w:rPr>
          <w:color w:val="FF0000"/>
        </w:rPr>
        <w:t>GRAMÁTICA</w:t>
      </w:r>
    </w:p>
    <w:p w:rsidR="005D099F" w:rsidRPr="00201E41" w:rsidRDefault="005D099F" w:rsidP="005D099F">
      <w:pPr>
        <w:spacing w:before="120"/>
        <w:ind w:left="708" w:right="1275" w:firstLine="284"/>
        <w:jc w:val="center"/>
        <w:rPr>
          <w:b/>
          <w:color w:val="FF0000"/>
          <w:sz w:val="24"/>
        </w:rPr>
      </w:pPr>
    </w:p>
    <w:p w:rsidR="002C7FF9" w:rsidRPr="00201E41" w:rsidRDefault="002C7FF9" w:rsidP="005D099F">
      <w:pPr>
        <w:ind w:left="709" w:right="1276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>Em toda a clarificação de palavras, todos os Termos Gramaticais e pequenas palavras DEVER</w:t>
      </w:r>
      <w:r w:rsidR="00060EEC" w:rsidRPr="00201E41">
        <w:rPr>
          <w:color w:val="FF0000"/>
          <w:sz w:val="24"/>
        </w:rPr>
        <w:t>ÃO</w:t>
      </w:r>
      <w:r w:rsidRPr="00201E41">
        <w:rPr>
          <w:color w:val="FF0000"/>
          <w:sz w:val="24"/>
        </w:rPr>
        <w:t xml:space="preserve"> SER CLARIFICADOS NUM LIVRO DE GRAMÁTICA SIMPLES.</w:t>
      </w:r>
    </w:p>
    <w:p w:rsidR="002C7FF9" w:rsidRPr="00201E41" w:rsidRDefault="002C7FF9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>Muito poucos dicionários têm definições completas para tais palavras E NÃO TÊM EXEMPLOS.</w:t>
      </w:r>
    </w:p>
    <w:p w:rsidR="002C7FF9" w:rsidRPr="00201E41" w:rsidRDefault="002C7FF9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>Palavras como “um”, “o”, “e” fazem realmente parte da construção da língua e são mais complexas do que parecem à primeira vista.</w:t>
      </w:r>
    </w:p>
    <w:p w:rsidR="002C7FF9" w:rsidRPr="00201E41" w:rsidRDefault="002C7FF9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>Um Auditor de Clarificação de Palavras dever</w:t>
      </w:r>
      <w:r w:rsidR="00060EEC" w:rsidRPr="00201E41">
        <w:rPr>
          <w:color w:val="FF0000"/>
          <w:sz w:val="24"/>
        </w:rPr>
        <w:t>á</w:t>
      </w:r>
      <w:r w:rsidRPr="00201E41">
        <w:rPr>
          <w:color w:val="FF0000"/>
          <w:sz w:val="24"/>
        </w:rPr>
        <w:t xml:space="preserve"> ter um</w:t>
      </w:r>
      <w:r w:rsidR="00060EEC" w:rsidRPr="00201E41">
        <w:rPr>
          <w:color w:val="FF0000"/>
          <w:sz w:val="24"/>
        </w:rPr>
        <w:t>a</w:t>
      </w:r>
      <w:r w:rsidRPr="00201E41">
        <w:rPr>
          <w:color w:val="FF0000"/>
          <w:sz w:val="24"/>
        </w:rPr>
        <w:t xml:space="preserve"> gramática simples à mão, bem como dicionários.</w:t>
      </w:r>
    </w:p>
    <w:p w:rsidR="002C7FF9" w:rsidRPr="00201E41" w:rsidRDefault="00060EEC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>A</w:t>
      </w:r>
      <w:r w:rsidR="002C7FF9" w:rsidRPr="00201E41">
        <w:rPr>
          <w:color w:val="FF0000"/>
          <w:sz w:val="24"/>
        </w:rPr>
        <w:t>s melhores Gramática</w:t>
      </w:r>
      <w:r w:rsidRPr="00201E41">
        <w:rPr>
          <w:color w:val="FF0000"/>
          <w:sz w:val="24"/>
        </w:rPr>
        <w:t>s</w:t>
      </w:r>
      <w:r w:rsidR="002C7FF9" w:rsidRPr="00201E41">
        <w:rPr>
          <w:color w:val="FF0000"/>
          <w:sz w:val="24"/>
        </w:rPr>
        <w:t xml:space="preserve"> são </w:t>
      </w:r>
      <w:r w:rsidRPr="00201E41">
        <w:rPr>
          <w:color w:val="FF0000"/>
          <w:sz w:val="24"/>
        </w:rPr>
        <w:t>a</w:t>
      </w:r>
      <w:r w:rsidR="002C7FF9" w:rsidRPr="00201E41">
        <w:rPr>
          <w:color w:val="FF0000"/>
          <w:sz w:val="24"/>
        </w:rPr>
        <w:t>s compilad</w:t>
      </w:r>
      <w:r w:rsidRPr="00201E41">
        <w:rPr>
          <w:color w:val="FF0000"/>
          <w:sz w:val="24"/>
        </w:rPr>
        <w:t>a</w:t>
      </w:r>
      <w:r w:rsidR="002C7FF9" w:rsidRPr="00201E41">
        <w:rPr>
          <w:color w:val="FF0000"/>
          <w:sz w:val="24"/>
        </w:rPr>
        <w:t>s para estrangeir</w:t>
      </w:r>
      <w:r w:rsidRPr="00201E41">
        <w:rPr>
          <w:color w:val="FF0000"/>
          <w:sz w:val="24"/>
        </w:rPr>
        <w:t>o</w:t>
      </w:r>
      <w:r w:rsidR="002C7FF9" w:rsidRPr="00201E41">
        <w:rPr>
          <w:color w:val="FF0000"/>
          <w:sz w:val="24"/>
        </w:rPr>
        <w:t>s</w:t>
      </w:r>
      <w:r w:rsidR="005D099F" w:rsidRPr="00201E41">
        <w:rPr>
          <w:color w:val="FF0000"/>
          <w:sz w:val="24"/>
        </w:rPr>
        <w:t>, como</w:t>
      </w:r>
      <w:r w:rsidRPr="00201E41">
        <w:rPr>
          <w:color w:val="FF0000"/>
          <w:sz w:val="24"/>
        </w:rPr>
        <w:t xml:space="preserve"> </w:t>
      </w:r>
      <w:r w:rsidR="005D099F" w:rsidRPr="00201E41">
        <w:rPr>
          <w:color w:val="FF0000"/>
          <w:sz w:val="24"/>
        </w:rPr>
        <w:t xml:space="preserve">os </w:t>
      </w:r>
      <w:r w:rsidRPr="00201E41">
        <w:rPr>
          <w:color w:val="FF0000"/>
          <w:sz w:val="24"/>
        </w:rPr>
        <w:t>imigrantes,</w:t>
      </w:r>
      <w:r w:rsidR="002C7FF9" w:rsidRPr="00201E41">
        <w:rPr>
          <w:color w:val="FF0000"/>
          <w:sz w:val="24"/>
        </w:rPr>
        <w:t xml:space="preserve"> relativa</w:t>
      </w:r>
      <w:r w:rsidRPr="00201E41">
        <w:rPr>
          <w:color w:val="FF0000"/>
          <w:sz w:val="24"/>
        </w:rPr>
        <w:t>s</w:t>
      </w:r>
      <w:r w:rsidR="002C7FF9" w:rsidRPr="00201E41">
        <w:rPr>
          <w:color w:val="FF0000"/>
          <w:sz w:val="24"/>
        </w:rPr>
        <w:t xml:space="preserve"> </w:t>
      </w:r>
      <w:r w:rsidRPr="00201E41">
        <w:rPr>
          <w:color w:val="FF0000"/>
          <w:sz w:val="24"/>
        </w:rPr>
        <w:t>à sua</w:t>
      </w:r>
      <w:r w:rsidR="002C7FF9" w:rsidRPr="00201E41">
        <w:rPr>
          <w:color w:val="FF0000"/>
          <w:sz w:val="24"/>
        </w:rPr>
        <w:t xml:space="preserve"> língua. Estas não contêm a suposição de que o estudante já é professor d</w:t>
      </w:r>
      <w:r w:rsidRPr="00201E41">
        <w:rPr>
          <w:color w:val="FF0000"/>
          <w:sz w:val="24"/>
        </w:rPr>
        <w:t>a</w:t>
      </w:r>
      <w:r w:rsidR="002C7FF9" w:rsidRPr="00201E41">
        <w:rPr>
          <w:color w:val="FF0000"/>
          <w:sz w:val="24"/>
        </w:rPr>
        <w:t xml:space="preserve"> </w:t>
      </w:r>
      <w:r w:rsidRPr="00201E41">
        <w:rPr>
          <w:color w:val="FF0000"/>
          <w:sz w:val="24"/>
        </w:rPr>
        <w:t>sua própria língua</w:t>
      </w:r>
      <w:r w:rsidR="002C7FF9" w:rsidRPr="00201E41">
        <w:rPr>
          <w:color w:val="FF0000"/>
          <w:sz w:val="24"/>
        </w:rPr>
        <w:t>.</w:t>
      </w:r>
    </w:p>
    <w:p w:rsidR="002C7FF9" w:rsidRPr="00201E41" w:rsidRDefault="00060EEC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>Uma quantidade de EXEMPLOS constitui</w:t>
      </w:r>
      <w:r w:rsidR="002C7FF9" w:rsidRPr="00201E41">
        <w:rPr>
          <w:color w:val="FF0000"/>
          <w:sz w:val="24"/>
        </w:rPr>
        <w:t xml:space="preserve"> o verdadeiro teste de uma boa gramática.</w:t>
      </w:r>
    </w:p>
    <w:p w:rsidR="002C7FF9" w:rsidRPr="00201E41" w:rsidRDefault="002C7FF9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 xml:space="preserve">Quando está a estudar as Fitas de Estudo ou o </w:t>
      </w:r>
      <w:r w:rsidR="00060EEC" w:rsidRPr="00201E41">
        <w:rPr>
          <w:color w:val="FF0000"/>
          <w:sz w:val="24"/>
        </w:rPr>
        <w:t xml:space="preserve">curso </w:t>
      </w:r>
      <w:r w:rsidR="00201E41" w:rsidRPr="00201E41">
        <w:rPr>
          <w:color w:val="FF0000"/>
          <w:sz w:val="24"/>
        </w:rPr>
        <w:t>do Chapéu</w:t>
      </w:r>
      <w:r w:rsidR="00060EEC" w:rsidRPr="00201E41">
        <w:rPr>
          <w:color w:val="FF0000"/>
          <w:sz w:val="24"/>
        </w:rPr>
        <w:t xml:space="preserve"> do Estudante (Student Hat)</w:t>
      </w:r>
      <w:r w:rsidRPr="00201E41">
        <w:rPr>
          <w:color w:val="FF0000"/>
          <w:sz w:val="24"/>
        </w:rPr>
        <w:t>, a falta de um</w:t>
      </w:r>
      <w:r w:rsidR="00060EEC" w:rsidRPr="00201E41">
        <w:rPr>
          <w:color w:val="FF0000"/>
          <w:sz w:val="24"/>
        </w:rPr>
        <w:t>a</w:t>
      </w:r>
      <w:r w:rsidRPr="00201E41">
        <w:rPr>
          <w:color w:val="FF0000"/>
          <w:sz w:val="24"/>
        </w:rPr>
        <w:t xml:space="preserve"> gramática simples pode realmente fazer o estudante </w:t>
      </w:r>
      <w:r w:rsidR="00060EEC" w:rsidRPr="00201E41">
        <w:rPr>
          <w:color w:val="FF0000"/>
          <w:sz w:val="24"/>
        </w:rPr>
        <w:t>desligar-se</w:t>
      </w:r>
      <w:r w:rsidRPr="00201E41">
        <w:rPr>
          <w:color w:val="FF0000"/>
          <w:sz w:val="24"/>
        </w:rPr>
        <w:t>.</w:t>
      </w:r>
    </w:p>
    <w:p w:rsidR="002C7FF9" w:rsidRPr="00201E41" w:rsidRDefault="002C7FF9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 xml:space="preserve">Essas palavras “simples” podem ser as pesadas rochas que barram o caminho </w:t>
      </w:r>
      <w:r w:rsidR="00060EEC" w:rsidRPr="00201E41">
        <w:rPr>
          <w:color w:val="FF0000"/>
          <w:sz w:val="24"/>
        </w:rPr>
        <w:t>a</w:t>
      </w:r>
      <w:r w:rsidR="005D099F" w:rsidRPr="00201E41">
        <w:rPr>
          <w:color w:val="FF0000"/>
          <w:sz w:val="24"/>
        </w:rPr>
        <w:t>o estado de</w:t>
      </w:r>
      <w:r w:rsidRPr="00201E41">
        <w:rPr>
          <w:color w:val="FF0000"/>
          <w:sz w:val="24"/>
        </w:rPr>
        <w:t xml:space="preserve"> CLAR</w:t>
      </w:r>
      <w:r w:rsidR="00060EEC" w:rsidRPr="00201E41">
        <w:rPr>
          <w:color w:val="FF0000"/>
          <w:sz w:val="24"/>
        </w:rPr>
        <w:t>O</w:t>
      </w:r>
      <w:r w:rsidRPr="00201E41">
        <w:rPr>
          <w:color w:val="FF0000"/>
          <w:sz w:val="24"/>
        </w:rPr>
        <w:t xml:space="preserve"> EM PALAVRAS.</w:t>
      </w:r>
    </w:p>
    <w:p w:rsidR="002C7FF9" w:rsidRPr="00201E41" w:rsidRDefault="002C7FF9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 xml:space="preserve">Portanto </w:t>
      </w:r>
      <w:r w:rsidR="00060EEC" w:rsidRPr="00201E41">
        <w:rPr>
          <w:color w:val="FF0000"/>
          <w:sz w:val="24"/>
        </w:rPr>
        <w:t xml:space="preserve">é necessária </w:t>
      </w:r>
      <w:r w:rsidRPr="00201E41">
        <w:rPr>
          <w:color w:val="FF0000"/>
          <w:sz w:val="24"/>
        </w:rPr>
        <w:t>uma Gramática.</w:t>
      </w:r>
    </w:p>
    <w:p w:rsidR="002C7FF9" w:rsidRPr="00201E41" w:rsidRDefault="00060EEC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>Se o estudante for MUITO deficiente</w:t>
      </w:r>
      <w:r w:rsidR="002C7FF9" w:rsidRPr="00201E41">
        <w:rPr>
          <w:color w:val="FF0000"/>
          <w:sz w:val="24"/>
        </w:rPr>
        <w:t xml:space="preserve"> em gramática, é melhor </w:t>
      </w:r>
      <w:r w:rsidRPr="00201E41">
        <w:rPr>
          <w:color w:val="FF0000"/>
          <w:sz w:val="24"/>
        </w:rPr>
        <w:t>mand</w:t>
      </w:r>
      <w:r w:rsidR="005D099F" w:rsidRPr="00201E41">
        <w:rPr>
          <w:color w:val="FF0000"/>
          <w:sz w:val="24"/>
        </w:rPr>
        <w:t>á-lo</w:t>
      </w:r>
      <w:r w:rsidR="002C7FF9" w:rsidRPr="00201E41">
        <w:rPr>
          <w:color w:val="FF0000"/>
          <w:sz w:val="24"/>
        </w:rPr>
        <w:t xml:space="preserve"> estudar primeiro </w:t>
      </w:r>
      <w:r w:rsidRPr="00201E41">
        <w:rPr>
          <w:color w:val="FF0000"/>
          <w:sz w:val="24"/>
        </w:rPr>
        <w:t>numa</w:t>
      </w:r>
      <w:r w:rsidR="002C7FF9" w:rsidRPr="00201E41">
        <w:rPr>
          <w:color w:val="FF0000"/>
          <w:sz w:val="24"/>
        </w:rPr>
        <w:t xml:space="preserve"> </w:t>
      </w:r>
      <w:r w:rsidRPr="00201E41">
        <w:rPr>
          <w:color w:val="FF0000"/>
          <w:sz w:val="24"/>
        </w:rPr>
        <w:t>G</w:t>
      </w:r>
      <w:r w:rsidR="002C7FF9" w:rsidRPr="00201E41">
        <w:rPr>
          <w:color w:val="FF0000"/>
          <w:sz w:val="24"/>
        </w:rPr>
        <w:t xml:space="preserve">ramática simples antes de começar a considerar apenas </w:t>
      </w:r>
      <w:r w:rsidR="005D099F" w:rsidRPr="00201E41">
        <w:rPr>
          <w:color w:val="FF0000"/>
          <w:sz w:val="24"/>
        </w:rPr>
        <w:t xml:space="preserve">as </w:t>
      </w:r>
      <w:r w:rsidR="002C7FF9" w:rsidRPr="00201E41">
        <w:rPr>
          <w:color w:val="FF0000"/>
          <w:sz w:val="24"/>
        </w:rPr>
        <w:t>palavras. As palavras para ele não têm ligação entre si.</w:t>
      </w:r>
    </w:p>
    <w:p w:rsidR="002C7FF9" w:rsidRPr="00201E41" w:rsidRDefault="002C7FF9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>Leva menos tempo estuda</w:t>
      </w:r>
      <w:r w:rsidR="005D099F" w:rsidRPr="00201E41">
        <w:rPr>
          <w:color w:val="FF0000"/>
          <w:sz w:val="24"/>
        </w:rPr>
        <w:t>r uma Gramática simples do que</w:t>
      </w:r>
      <w:r w:rsidRPr="00201E41">
        <w:rPr>
          <w:color w:val="FF0000"/>
          <w:sz w:val="24"/>
        </w:rPr>
        <w:t xml:space="preserve"> </w:t>
      </w:r>
      <w:r w:rsidR="00060EEC" w:rsidRPr="00201E41">
        <w:rPr>
          <w:color w:val="FF0000"/>
          <w:sz w:val="24"/>
        </w:rPr>
        <w:t>“</w:t>
      </w:r>
      <w:r w:rsidRPr="00201E41">
        <w:rPr>
          <w:color w:val="FF0000"/>
          <w:sz w:val="24"/>
        </w:rPr>
        <w:t>lutar</w:t>
      </w:r>
      <w:r w:rsidR="00060EEC" w:rsidRPr="00201E41">
        <w:rPr>
          <w:color w:val="FF0000"/>
          <w:sz w:val="24"/>
        </w:rPr>
        <w:t>”</w:t>
      </w:r>
      <w:r w:rsidRPr="00201E41">
        <w:rPr>
          <w:color w:val="FF0000"/>
          <w:sz w:val="24"/>
        </w:rPr>
        <w:t xml:space="preserve"> com a gramática para sempre.</w:t>
      </w:r>
    </w:p>
    <w:p w:rsidR="002C7FF9" w:rsidRPr="00201E41" w:rsidRDefault="002C7FF9" w:rsidP="005D099F">
      <w:pPr>
        <w:spacing w:before="120"/>
        <w:ind w:left="708" w:right="1275" w:firstLine="284"/>
        <w:jc w:val="both"/>
        <w:rPr>
          <w:color w:val="FF0000"/>
          <w:sz w:val="24"/>
        </w:rPr>
      </w:pPr>
      <w:r w:rsidRPr="00201E41">
        <w:rPr>
          <w:color w:val="FF0000"/>
          <w:sz w:val="24"/>
        </w:rPr>
        <w:t>A Gramática pode parecer um assunto horrível até uma pessoa realmente olh</w:t>
      </w:r>
      <w:r w:rsidR="00E91033" w:rsidRPr="00201E41">
        <w:rPr>
          <w:color w:val="FF0000"/>
          <w:sz w:val="24"/>
        </w:rPr>
        <w:t>ar</w:t>
      </w:r>
      <w:r w:rsidRPr="00201E41">
        <w:rPr>
          <w:color w:val="FF0000"/>
          <w:sz w:val="24"/>
        </w:rPr>
        <w:t xml:space="preserve"> para ela. </w:t>
      </w:r>
      <w:r w:rsidR="00E91033" w:rsidRPr="00201E41">
        <w:rPr>
          <w:color w:val="FF0000"/>
          <w:sz w:val="24"/>
        </w:rPr>
        <w:t>Depois</w:t>
      </w:r>
      <w:r w:rsidRPr="00201E41">
        <w:rPr>
          <w:color w:val="FF0000"/>
          <w:sz w:val="24"/>
        </w:rPr>
        <w:t xml:space="preserve"> é fácil.</w:t>
      </w:r>
    </w:p>
    <w:p w:rsidR="00E91033" w:rsidRPr="00201E41" w:rsidRDefault="00E91033" w:rsidP="005D099F">
      <w:pPr>
        <w:ind w:left="708" w:right="1275" w:firstLine="284"/>
        <w:jc w:val="right"/>
        <w:rPr>
          <w:b/>
          <w:color w:val="FF0000"/>
        </w:rPr>
      </w:pPr>
    </w:p>
    <w:p w:rsidR="002C7FF9" w:rsidRPr="00201E41" w:rsidRDefault="002C7FF9" w:rsidP="005D099F">
      <w:pPr>
        <w:ind w:left="708" w:right="1275" w:firstLine="284"/>
        <w:jc w:val="right"/>
        <w:rPr>
          <w:color w:val="FF0000"/>
          <w:sz w:val="24"/>
          <w:szCs w:val="24"/>
        </w:rPr>
      </w:pPr>
      <w:r w:rsidRPr="00201E41">
        <w:rPr>
          <w:color w:val="FF0000"/>
          <w:sz w:val="24"/>
          <w:szCs w:val="24"/>
        </w:rPr>
        <w:t>L. Ron Hubbard</w:t>
      </w:r>
    </w:p>
    <w:p w:rsidR="002C7FF9" w:rsidRPr="00201E41" w:rsidRDefault="002C7FF9" w:rsidP="005D099F">
      <w:pPr>
        <w:ind w:left="708" w:right="1275" w:firstLine="284"/>
        <w:jc w:val="right"/>
        <w:rPr>
          <w:color w:val="FF0000"/>
          <w:sz w:val="24"/>
          <w:szCs w:val="24"/>
        </w:rPr>
      </w:pPr>
      <w:r w:rsidRPr="00201E41">
        <w:rPr>
          <w:color w:val="FF0000"/>
          <w:sz w:val="24"/>
          <w:szCs w:val="24"/>
        </w:rPr>
        <w:t>Fundador</w:t>
      </w:r>
    </w:p>
    <w:bookmarkEnd w:id="0"/>
    <w:p w:rsidR="002C7FF9" w:rsidRPr="00201E41" w:rsidRDefault="002C7FF9" w:rsidP="005D099F">
      <w:pPr>
        <w:ind w:left="708" w:right="1275" w:firstLine="284"/>
        <w:jc w:val="right"/>
        <w:rPr>
          <w:color w:val="FF0000"/>
        </w:rPr>
      </w:pPr>
    </w:p>
    <w:sectPr w:rsidR="002C7FF9" w:rsidRPr="00201E41">
      <w:pgSz w:w="11907" w:h="16840"/>
      <w:pgMar w:top="1134" w:right="567" w:bottom="1134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7E"/>
    <w:rsid w:val="00060EEC"/>
    <w:rsid w:val="00201E41"/>
    <w:rsid w:val="002C7FF9"/>
    <w:rsid w:val="005D099F"/>
    <w:rsid w:val="00BF277E"/>
    <w:rsid w:val="00C32148"/>
    <w:rsid w:val="00E91033"/>
    <w:rsid w:val="00E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8DAD0"/>
  <w15:chartTrackingRefBased/>
  <w15:docId w15:val="{8104363A-6349-45C2-965A-7CA16BD7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2">
    <w:name w:val="heading 2"/>
    <w:basedOn w:val="Normal"/>
    <w:next w:val="Normal"/>
    <w:qFormat/>
    <w:rsid w:val="00201E41"/>
    <w:pPr>
      <w:spacing w:before="120"/>
      <w:ind w:left="708" w:right="1275" w:firstLine="284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DO HCO DE 9 DE JUNHO DE 1972</vt:lpstr>
    </vt:vector>
  </TitlesOfParts>
  <Company> 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DO HCO DE 9 DE JUNHO DE 1972</dc:title>
  <dc:subject/>
  <dc:creator>Eduardo Freitas</dc:creator>
  <cp:keywords/>
  <dc:description/>
  <cp:lastModifiedBy>Franz Le Gal</cp:lastModifiedBy>
  <cp:revision>3</cp:revision>
  <cp:lastPrinted>2005-04-17T11:31:00Z</cp:lastPrinted>
  <dcterms:created xsi:type="dcterms:W3CDTF">2017-06-11T22:24:00Z</dcterms:created>
  <dcterms:modified xsi:type="dcterms:W3CDTF">2018-09-21T19:57:00Z</dcterms:modified>
</cp:coreProperties>
</file>